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1" w:rsidRDefault="00AF65F1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основных мероприятий, направленных </w:t>
      </w: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на укрепление межнационального и межконфессионального </w:t>
      </w: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>согласия, сохранение и развитие языков и культуры народов</w:t>
      </w: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приживающих на территории </w:t>
      </w:r>
    </w:p>
    <w:p w:rsidR="00247ED6" w:rsidRDefault="00F35FFE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Константиновского</w:t>
      </w:r>
      <w:r w:rsidR="00694943" w:rsidRPr="00DD4C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района, </w:t>
      </w:r>
    </w:p>
    <w:p w:rsidR="00694943" w:rsidRDefault="00694943" w:rsidP="0024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социальную и культурную адаптацию мигрантов, </w:t>
      </w:r>
      <w:r w:rsidR="00247ED6" w:rsidRPr="00DD4C1A">
        <w:rPr>
          <w:rFonts w:ascii="Times New Roman" w:hAnsi="Times New Roman" w:cs="Times New Roman"/>
          <w:b/>
          <w:sz w:val="28"/>
          <w:szCs w:val="28"/>
        </w:rPr>
        <w:t>профилактику межнациональных</w:t>
      </w:r>
      <w:r w:rsidRPr="00DD4C1A">
        <w:rPr>
          <w:rFonts w:ascii="Times New Roman" w:hAnsi="Times New Roman" w:cs="Times New Roman"/>
          <w:b/>
          <w:sz w:val="28"/>
          <w:szCs w:val="28"/>
        </w:rPr>
        <w:t xml:space="preserve"> (межэтнических) конфликтов на 2020 год</w:t>
      </w:r>
    </w:p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D6" w:rsidRDefault="00247ED6" w:rsidP="0069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1A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247ED6">
        <w:rPr>
          <w:rFonts w:ascii="Times New Roman" w:hAnsi="Times New Roman" w:cs="Times New Roman"/>
          <w:sz w:val="28"/>
          <w:szCs w:val="28"/>
        </w:rPr>
        <w:t>м законом от 6 октября 2003 г.</w:t>
      </w:r>
      <w:r w:rsidRPr="00DD4C1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Pr="00DD4C1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Указом Президента Российской Ф</w:t>
      </w:r>
      <w:r w:rsidR="00247ED6">
        <w:rPr>
          <w:rFonts w:ascii="Times New Roman" w:hAnsi="Times New Roman" w:cs="Times New Roman"/>
          <w:sz w:val="28"/>
          <w:szCs w:val="28"/>
        </w:rPr>
        <w:t>едерации от 19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№1666 «О Стратегии государственной национальной политики Российской Федерации на период до 2025 года», 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35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24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арскому краю от </w:t>
      </w:r>
      <w:r w:rsidR="00F35F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F35F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2351730</w:t>
      </w:r>
      <w:r w:rsidR="00F35F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5F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001, </w:t>
      </w:r>
      <w:r w:rsidRPr="00DD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4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Курганинского района, социальную и культурную адаптацию мигрантов, профилактику межнациональных (межэтнических конфликтов на 2020 год (прилагается).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F3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Курганинского района в сети «Интернет».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F3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694943" w:rsidRPr="00C15D54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Курганинского района                                                </w:t>
      </w:r>
      <w:r w:rsidR="00F3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П.М. Ильинов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694943" w:rsidRPr="00DD4C1A" w:rsidRDefault="00694943" w:rsidP="0069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943" w:rsidRPr="00DD4C1A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943" w:rsidRPr="00DD4C1A" w:rsidRDefault="00694943" w:rsidP="0069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943" w:rsidRDefault="00694943" w:rsidP="00694943">
      <w:pPr>
        <w:pStyle w:val="Style2"/>
        <w:widowControl/>
        <w:spacing w:line="240" w:lineRule="auto"/>
        <w:ind w:firstLine="0"/>
      </w:pPr>
    </w:p>
    <w:p w:rsidR="00694943" w:rsidRDefault="00694943" w:rsidP="00694943">
      <w:pPr>
        <w:pStyle w:val="Style2"/>
        <w:widowControl/>
        <w:spacing w:line="240" w:lineRule="auto"/>
        <w:ind w:firstLine="0"/>
      </w:pPr>
    </w:p>
    <w:p w:rsidR="00694943" w:rsidRDefault="00694943" w:rsidP="00694943">
      <w:pPr>
        <w:pStyle w:val="Style2"/>
        <w:widowControl/>
        <w:spacing w:line="240" w:lineRule="auto"/>
        <w:ind w:firstLine="0"/>
      </w:pPr>
    </w:p>
    <w:p w:rsidR="00694943" w:rsidRDefault="00694943" w:rsidP="00694943">
      <w:pPr>
        <w:pStyle w:val="Style2"/>
        <w:widowControl/>
        <w:spacing w:line="240" w:lineRule="auto"/>
        <w:ind w:firstLine="0"/>
      </w:pPr>
    </w:p>
    <w:p w:rsidR="00694943" w:rsidRDefault="00694943" w:rsidP="00694943">
      <w:pPr>
        <w:pStyle w:val="Style2"/>
        <w:widowControl/>
        <w:spacing w:line="240" w:lineRule="auto"/>
        <w:ind w:firstLine="0"/>
      </w:pPr>
    </w:p>
    <w:p w:rsidR="00694943" w:rsidRPr="00415FE2" w:rsidRDefault="00694943" w:rsidP="00694943">
      <w:pPr>
        <w:pStyle w:val="Style2"/>
        <w:widowControl/>
        <w:spacing w:line="240" w:lineRule="auto"/>
        <w:ind w:firstLine="0"/>
      </w:pPr>
    </w:p>
    <w:p w:rsidR="00694943" w:rsidRDefault="00694943" w:rsidP="00FC4F17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</w:p>
    <w:p w:rsidR="00FC4F17" w:rsidRDefault="00247ED6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FC4F17" w:rsidRDefault="00F35FFE" w:rsidP="00F35FFE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Константиновского</w:t>
      </w:r>
      <w:r w:rsidR="00FC4F17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Курганинского района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94943">
        <w:rPr>
          <w:rFonts w:ascii="Times New Roman" w:hAnsi="Times New Roman" w:cs="Times New Roman"/>
          <w:sz w:val="28"/>
        </w:rPr>
        <w:t>___________ № _____</w:t>
      </w:r>
    </w:p>
    <w:p w:rsidR="00FC4F17" w:rsidRDefault="00FC4F17" w:rsidP="00FC4F17">
      <w:pPr>
        <w:spacing w:after="0" w:line="240" w:lineRule="auto"/>
        <w:ind w:firstLine="538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C4F17" w:rsidRDefault="00FC4F17" w:rsidP="00FC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4F17">
        <w:rPr>
          <w:rFonts w:ascii="Times New Roman" w:hAnsi="Times New Roman" w:cs="Times New Roman"/>
          <w:b/>
          <w:sz w:val="28"/>
        </w:rPr>
        <w:t>План</w:t>
      </w:r>
    </w:p>
    <w:p w:rsidR="00FC4F17" w:rsidRDefault="00FC4F17" w:rsidP="00FC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основных мероприятий,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35FFE">
        <w:rPr>
          <w:rFonts w:ascii="Times New Roman" w:hAnsi="Times New Roman" w:cs="Times New Roman"/>
          <w:b/>
          <w:sz w:val="28"/>
        </w:rPr>
        <w:t>Константиновского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Курганинского района, социальную и культурную адаптацию мигрантов, профилактику межнациональных (межэтнических) конфликтов на 2020 год</w:t>
      </w:r>
    </w:p>
    <w:p w:rsidR="00FC4F17" w:rsidRDefault="00FC4F17" w:rsidP="00FC4F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4F17" w:rsidRDefault="00FC4F17" w:rsidP="00FC4F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Цели и задачи Плана мероприятий</w:t>
      </w:r>
    </w:p>
    <w:p w:rsidR="00FC4F17" w:rsidRDefault="00FC4F17" w:rsidP="00FC4F17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</w:rPr>
      </w:pPr>
    </w:p>
    <w:p w:rsidR="00FC4F17" w:rsidRDefault="00FC4F17" w:rsidP="0069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3E">
        <w:rPr>
          <w:rFonts w:ascii="Times New Roman" w:hAnsi="Times New Roman" w:cs="Times New Roman"/>
          <w:sz w:val="28"/>
        </w:rPr>
        <w:t xml:space="preserve">Цель Плана- укрепление в </w:t>
      </w:r>
      <w:r w:rsidR="00F35FFE">
        <w:rPr>
          <w:rFonts w:ascii="Times New Roman" w:hAnsi="Times New Roman" w:cs="Times New Roman"/>
          <w:sz w:val="28"/>
        </w:rPr>
        <w:t>Константиновском</w:t>
      </w:r>
      <w:r w:rsidRPr="00FD773E">
        <w:rPr>
          <w:rFonts w:ascii="Times New Roman" w:hAnsi="Times New Roman" w:cs="Times New Roman"/>
          <w:sz w:val="28"/>
        </w:rPr>
        <w:t xml:space="preserve"> сельском поселении Курганинского района толерантной среды на основе ценностей</w:t>
      </w:r>
      <w:r w:rsidR="00FD773E">
        <w:rPr>
          <w:rFonts w:ascii="Times New Roman" w:hAnsi="Times New Roman" w:cs="Times New Roman"/>
          <w:sz w:val="28"/>
        </w:rPr>
        <w:t xml:space="preserve">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D773E" w:rsidRDefault="00FD773E" w:rsidP="00FD77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реализации Плана являются:</w:t>
      </w:r>
    </w:p>
    <w:p w:rsidR="00FD773E" w:rsidRDefault="00FD773E" w:rsidP="0069494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773E">
        <w:rPr>
          <w:rFonts w:ascii="Times New Roman" w:hAnsi="Times New Roman" w:cs="Times New Roman"/>
          <w:sz w:val="28"/>
        </w:rPr>
        <w:t xml:space="preserve">Выявление и преодоление негативных тенденций, тормозящих устойчивое и культурное развитие </w:t>
      </w:r>
      <w:r w:rsidR="00F35FFE">
        <w:rPr>
          <w:rFonts w:ascii="Times New Roman" w:hAnsi="Times New Roman" w:cs="Times New Roman"/>
          <w:sz w:val="28"/>
        </w:rPr>
        <w:t>Константиновског</w:t>
      </w:r>
      <w:r w:rsidRPr="00FD773E">
        <w:rPr>
          <w:rFonts w:ascii="Times New Roman" w:hAnsi="Times New Roman" w:cs="Times New Roman"/>
          <w:sz w:val="28"/>
        </w:rPr>
        <w:t>о сельского поселения Курганинского района и находящих свое проявление в фактах: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межэтнической и межконфессиональной враждебности и нетерпимости;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агрессии и насилия на межэтнической основе;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распространение негативных этнических и конфессиональных стереотипов;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ксенофобии, бытового расизма, шовинизма;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политического экстремизма на национальной почве.</w:t>
      </w:r>
    </w:p>
    <w:p w:rsidR="00247ED6" w:rsidRDefault="00FD773E" w:rsidP="00247ED6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7ED6">
        <w:rPr>
          <w:rFonts w:ascii="Times New Roman" w:hAnsi="Times New Roman" w:cs="Times New Roman"/>
          <w:sz w:val="28"/>
        </w:rPr>
        <w:t xml:space="preserve">утверждения основ гражданской идентичности как начала, объединяющего всех жителей </w:t>
      </w:r>
      <w:r w:rsidR="00F35FFE">
        <w:rPr>
          <w:rFonts w:ascii="Times New Roman" w:hAnsi="Times New Roman" w:cs="Times New Roman"/>
          <w:sz w:val="28"/>
        </w:rPr>
        <w:t>Константиновского</w:t>
      </w:r>
      <w:r w:rsidRPr="00247ED6">
        <w:rPr>
          <w:rFonts w:ascii="Times New Roman" w:hAnsi="Times New Roman" w:cs="Times New Roman"/>
          <w:sz w:val="28"/>
        </w:rPr>
        <w:t xml:space="preserve"> сельского поселения Курганинского района;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воспитания культуры толерантности и межнационального согласия;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формирования мировоззрения и духовно-нравственной атмосферы этнокультурного взаимоуважения, основанных на принципах уважения прав и </w:t>
      </w:r>
      <w:r>
        <w:rPr>
          <w:rFonts w:ascii="Times New Roman" w:hAnsi="Times New Roman" w:cs="Times New Roman"/>
          <w:sz w:val="28"/>
        </w:rPr>
        <w:lastRenderedPageBreak/>
        <w:t>свобод человека, стремления к межэтническому миру и согласию, готовности к диалогу;</w:t>
      </w:r>
    </w:p>
    <w:p w:rsidR="009007F7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07F7" w:rsidRDefault="009007F7" w:rsidP="009007F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9007F7" w:rsidRDefault="009007F7" w:rsidP="009007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мероприятий</w:t>
      </w:r>
    </w:p>
    <w:p w:rsidR="009007F7" w:rsidRDefault="009007F7" w:rsidP="0090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ED6" w:rsidRDefault="009007F7" w:rsidP="00247ED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мероприятия реализации Плана:</w:t>
      </w:r>
    </w:p>
    <w:p w:rsidR="009007F7" w:rsidRDefault="009007F7" w:rsidP="00247ED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мероприятия, направленные на профилактику проявлений экстремизма и гармонизацию межнациональных отношений, в том числе в молодежной среде;</w:t>
      </w:r>
    </w:p>
    <w:p w:rsidR="009007F7" w:rsidRDefault="00247ED6" w:rsidP="009007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9007F7">
        <w:rPr>
          <w:rFonts w:ascii="Times New Roman" w:hAnsi="Times New Roman" w:cs="Times New Roman"/>
          <w:sz w:val="28"/>
        </w:rPr>
        <w:t>мероприятия, направленные на сохранение и развитие национа</w:t>
      </w:r>
      <w:r w:rsidR="00332D2F">
        <w:rPr>
          <w:rFonts w:ascii="Times New Roman" w:hAnsi="Times New Roman" w:cs="Times New Roman"/>
          <w:sz w:val="28"/>
        </w:rPr>
        <w:t>льных культур, с целью профилактики экстремизма на национальной почве;</w:t>
      </w:r>
    </w:p>
    <w:p w:rsidR="00332D2F" w:rsidRDefault="00247ED6" w:rsidP="009007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2D2F">
        <w:rPr>
          <w:rFonts w:ascii="Times New Roman" w:hAnsi="Times New Roman" w:cs="Times New Roman"/>
          <w:sz w:val="28"/>
        </w:rPr>
        <w:t>мероприятия, направленные на информационное обеспечение Плана.</w:t>
      </w:r>
    </w:p>
    <w:p w:rsidR="00332D2F" w:rsidRDefault="00332D2F" w:rsidP="009007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D2F" w:rsidRDefault="00332D2F" w:rsidP="00332D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плана:</w:t>
      </w:r>
    </w:p>
    <w:p w:rsidR="00694943" w:rsidRPr="009007F7" w:rsidRDefault="00694943" w:rsidP="00332D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4"/>
        <w:gridCol w:w="3796"/>
        <w:gridCol w:w="3260"/>
        <w:gridCol w:w="1984"/>
      </w:tblGrid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260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(народной дружины).</w:t>
            </w:r>
          </w:p>
        </w:tc>
        <w:tc>
          <w:tcPr>
            <w:tcW w:w="3260" w:type="dxa"/>
          </w:tcPr>
          <w:p w:rsidR="00694943" w:rsidRPr="00B70435" w:rsidRDefault="00247ED6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35FFE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  <w:p w:rsidR="00247ED6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5FFE">
              <w:rPr>
                <w:rFonts w:ascii="Times New Roman" w:hAnsi="Times New Roman" w:cs="Times New Roman"/>
                <w:sz w:val="28"/>
                <w:szCs w:val="28"/>
              </w:rPr>
              <w:t>дминистрация Константиновского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района;</w:t>
            </w:r>
          </w:p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F35FFE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КДЦ»;</w:t>
            </w:r>
          </w:p>
          <w:p w:rsidR="00694943" w:rsidRPr="00B70435" w:rsidRDefault="00F35FFE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 культурных мероприятий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проведению мероприятий, приуроченных к памятным дат в истории народов России </w:t>
            </w:r>
          </w:p>
        </w:tc>
        <w:tc>
          <w:tcPr>
            <w:tcW w:w="3260" w:type="dxa"/>
          </w:tcPr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сельского поселения Курганинского района;</w:t>
            </w:r>
          </w:p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Константиновский КДЦ»;</w:t>
            </w:r>
          </w:p>
          <w:p w:rsidR="00694943" w:rsidRPr="00B70435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 культурных мероприятий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69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6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260" w:type="dxa"/>
          </w:tcPr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сельского поселения Курганинского района;</w:t>
            </w:r>
          </w:p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Константиновский КДЦ»;</w:t>
            </w:r>
          </w:p>
          <w:p w:rsidR="00694943" w:rsidRPr="00B70435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 культурных мероприятий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694943" w:rsidRPr="00B70435" w:rsidRDefault="00694943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 w:rsidR="00F35FFE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  <w:tc>
          <w:tcPr>
            <w:tcW w:w="3260" w:type="dxa"/>
          </w:tcPr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сельского поселения Курганинского района;</w:t>
            </w:r>
          </w:p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Константиновский КДЦ»;</w:t>
            </w:r>
          </w:p>
          <w:p w:rsidR="00694943" w:rsidRPr="00B70435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по планам сельских библиотек в течении года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толерантности </w:t>
            </w:r>
          </w:p>
        </w:tc>
        <w:tc>
          <w:tcPr>
            <w:tcW w:w="3260" w:type="dxa"/>
          </w:tcPr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сельского поселения Курганинского района;</w:t>
            </w:r>
          </w:p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Константиновский КДЦ»;</w:t>
            </w:r>
          </w:p>
          <w:p w:rsidR="00694943" w:rsidRPr="00B70435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года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260" w:type="dxa"/>
          </w:tcPr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сельского поселения Курганинского района;</w:t>
            </w:r>
          </w:p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Константиновский КДЦ»;</w:t>
            </w:r>
          </w:p>
          <w:p w:rsidR="00694943" w:rsidRPr="00B70435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260" w:type="dxa"/>
          </w:tcPr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сельского поселения Курганинского района;</w:t>
            </w:r>
          </w:p>
          <w:p w:rsidR="00F35FFE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Константиновский КДЦ»;</w:t>
            </w:r>
          </w:p>
          <w:p w:rsidR="00694943" w:rsidRPr="00B70435" w:rsidRDefault="00F35FFE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(приобретение брошюр, плакатов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:rsidR="00694943" w:rsidRPr="00B70435" w:rsidRDefault="00694943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администрации </w:t>
            </w:r>
            <w:r w:rsidR="00F35FFE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Курганинского района информации о проведении основных общественно значимых мероприятий</w:t>
            </w:r>
          </w:p>
        </w:tc>
        <w:tc>
          <w:tcPr>
            <w:tcW w:w="3260" w:type="dxa"/>
          </w:tcPr>
          <w:p w:rsidR="00694943" w:rsidRPr="00B70435" w:rsidRDefault="00694943" w:rsidP="00F3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F35FFE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10FF">
        <w:rPr>
          <w:rFonts w:ascii="Times New Roman" w:hAnsi="Times New Roman" w:cs="Times New Roman"/>
          <w:b/>
          <w:sz w:val="28"/>
        </w:rPr>
        <w:t>3. Ожидаемые результаты реализации Плана</w:t>
      </w:r>
    </w:p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4943" w:rsidRDefault="00694943" w:rsidP="00247E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D410FF">
        <w:rPr>
          <w:rFonts w:ascii="Times New Roman" w:hAnsi="Times New Roman" w:cs="Times New Roman"/>
          <w:sz w:val="28"/>
        </w:rPr>
        <w:t xml:space="preserve">Социально-экономический эффект от реализации Плана выражается </w:t>
      </w:r>
      <w:r>
        <w:rPr>
          <w:rFonts w:ascii="Times New Roman" w:hAnsi="Times New Roman" w:cs="Times New Roman"/>
          <w:sz w:val="28"/>
        </w:rPr>
        <w:t>в обеспечении стабильной социально-политической обстановки, укреплении толерантности в многонациональной молодежной среде, снижении уровня конфликтогенности в межэтнических отношениях, увеличении количества мероприятий, способствующих профилактике экстремизма, гармонии межнациональных отношений, сохранению и развитию языков и культуры народов Российской Федера</w:t>
      </w:r>
      <w:r w:rsidR="00F35FFE">
        <w:rPr>
          <w:rFonts w:ascii="Times New Roman" w:hAnsi="Times New Roman" w:cs="Times New Roman"/>
          <w:sz w:val="28"/>
        </w:rPr>
        <w:t>ции, проживающих на территории Константиновского</w:t>
      </w:r>
      <w:r>
        <w:rPr>
          <w:rFonts w:ascii="Times New Roman" w:hAnsi="Times New Roman" w:cs="Times New Roman"/>
          <w:sz w:val="28"/>
        </w:rPr>
        <w:t xml:space="preserve"> сельского поселения Курганинского района.</w:t>
      </w:r>
    </w:p>
    <w:p w:rsidR="00694943" w:rsidRDefault="00694943" w:rsidP="00247E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:rsidR="00694943" w:rsidRDefault="00694943" w:rsidP="0069494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</w:p>
    <w:p w:rsidR="00694943" w:rsidRDefault="00694943" w:rsidP="0069494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</w:p>
    <w:p w:rsidR="00694943" w:rsidRDefault="00247ED6" w:rsidP="006949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694943" w:rsidRDefault="00F35FFE" w:rsidP="006949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Константиновского</w:t>
      </w:r>
      <w:r w:rsidR="00694943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694943" w:rsidRPr="00D410FF" w:rsidRDefault="00694943" w:rsidP="006949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              </w:t>
      </w:r>
      <w:r w:rsidR="00F35FFE">
        <w:rPr>
          <w:rFonts w:ascii="Times New Roman" w:hAnsi="Times New Roman" w:cs="Times New Roman"/>
          <w:sz w:val="28"/>
        </w:rPr>
        <w:t xml:space="preserve">  Т.В. </w:t>
      </w:r>
      <w:proofErr w:type="spellStart"/>
      <w:r w:rsidR="00F35FFE">
        <w:rPr>
          <w:rFonts w:ascii="Times New Roman" w:hAnsi="Times New Roman" w:cs="Times New Roman"/>
          <w:sz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247ED6">
        <w:rPr>
          <w:rFonts w:ascii="Times New Roman" w:hAnsi="Times New Roman" w:cs="Times New Roman"/>
          <w:sz w:val="28"/>
        </w:rPr>
        <w:t xml:space="preserve"> </w:t>
      </w:r>
    </w:p>
    <w:p w:rsidR="00332D2F" w:rsidRPr="00FD773E" w:rsidRDefault="00332D2F" w:rsidP="00FD77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32D2F" w:rsidRPr="00FD773E" w:rsidSect="00FC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5D3"/>
    <w:multiLevelType w:val="hybridMultilevel"/>
    <w:tmpl w:val="7F1CEA16"/>
    <w:lvl w:ilvl="0" w:tplc="A122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12490"/>
    <w:multiLevelType w:val="hybridMultilevel"/>
    <w:tmpl w:val="69E28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DA20C6"/>
    <w:multiLevelType w:val="hybridMultilevel"/>
    <w:tmpl w:val="B366CA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724C8A"/>
    <w:multiLevelType w:val="hybridMultilevel"/>
    <w:tmpl w:val="8C80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7"/>
    <w:rsid w:val="00247ED6"/>
    <w:rsid w:val="00332D2F"/>
    <w:rsid w:val="00440DAC"/>
    <w:rsid w:val="00694943"/>
    <w:rsid w:val="009007F7"/>
    <w:rsid w:val="00AF65F1"/>
    <w:rsid w:val="00F35FFE"/>
    <w:rsid w:val="00FA4549"/>
    <w:rsid w:val="00FC4F17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17"/>
    <w:pPr>
      <w:ind w:left="720"/>
      <w:contextualSpacing/>
    </w:pPr>
  </w:style>
  <w:style w:type="table" w:styleId="a4">
    <w:name w:val="Table Grid"/>
    <w:basedOn w:val="a1"/>
    <w:uiPriority w:val="59"/>
    <w:rsid w:val="003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694943"/>
    <w:pPr>
      <w:widowControl w:val="0"/>
      <w:autoSpaceDE w:val="0"/>
      <w:autoSpaceDN w:val="0"/>
      <w:adjustRightInd w:val="0"/>
      <w:spacing w:after="0" w:line="315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17"/>
    <w:pPr>
      <w:ind w:left="720"/>
      <w:contextualSpacing/>
    </w:pPr>
  </w:style>
  <w:style w:type="table" w:styleId="a4">
    <w:name w:val="Table Grid"/>
    <w:basedOn w:val="a1"/>
    <w:uiPriority w:val="59"/>
    <w:rsid w:val="003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694943"/>
    <w:pPr>
      <w:widowControl w:val="0"/>
      <w:autoSpaceDE w:val="0"/>
      <w:autoSpaceDN w:val="0"/>
      <w:adjustRightInd w:val="0"/>
      <w:spacing w:after="0" w:line="315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ПК</cp:lastModifiedBy>
  <cp:revision>5</cp:revision>
  <dcterms:created xsi:type="dcterms:W3CDTF">2020-04-17T12:33:00Z</dcterms:created>
  <dcterms:modified xsi:type="dcterms:W3CDTF">2020-04-17T19:24:00Z</dcterms:modified>
</cp:coreProperties>
</file>